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0ED" w:rsidRPr="00804923" w:rsidRDefault="0073462E">
      <w:pPr>
        <w:rPr>
          <w:rFonts w:ascii="Times New Roman" w:hAnsi="Times New Roman" w:cs="Times New Roman"/>
          <w:b/>
          <w:bCs/>
        </w:rPr>
      </w:pPr>
      <w:r w:rsidRPr="00804923">
        <w:rPr>
          <w:rFonts w:ascii="Times New Roman" w:hAnsi="Times New Roman" w:cs="Times New Roman"/>
          <w:b/>
          <w:bCs/>
        </w:rPr>
        <w:t xml:space="preserve">KARTA PRZEDMIOTU </w:t>
      </w:r>
    </w:p>
    <w:p w:rsidR="00B140ED" w:rsidRPr="00804923" w:rsidRDefault="00B140ED">
      <w:pPr>
        <w:rPr>
          <w:rFonts w:ascii="Times New Roman" w:hAnsi="Times New Roman" w:cs="Times New Roman"/>
          <w:b/>
          <w:bCs/>
        </w:rPr>
      </w:pPr>
    </w:p>
    <w:p w:rsidR="00B140ED" w:rsidRPr="00804923" w:rsidRDefault="0073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04923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804923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Nazwa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804923">
              <w:rPr>
                <w:rFonts w:ascii="Times New Roman" w:hAnsi="Times New Roman" w:cs="Times New Roman"/>
              </w:rPr>
              <w:t>anglojezyczne</w:t>
            </w:r>
            <w:proofErr w:type="spellEnd"/>
          </w:p>
        </w:tc>
      </w:tr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Media in the UK</w:t>
            </w:r>
          </w:p>
        </w:tc>
      </w:tr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Kierunek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studi</w:t>
            </w:r>
            <w:proofErr w:type="spellEnd"/>
            <w:r w:rsidRPr="00804923">
              <w:rPr>
                <w:rFonts w:ascii="Times New Roman" w:hAnsi="Times New Roman" w:cs="Times New Roman"/>
                <w:lang w:val="es-ES_tradnl"/>
              </w:rPr>
              <w:t>ó</w:t>
            </w:r>
            <w:r w:rsidRPr="00804923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46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Filologia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804923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804923">
              <w:rPr>
                <w:rFonts w:ascii="Times New Roman" w:hAnsi="Times New Roman" w:cs="Times New Roman"/>
                <w:lang w:val="es-ES_tradnl"/>
              </w:rPr>
              <w:t>ó</w:t>
            </w:r>
            <w:r w:rsidRPr="00804923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I</w:t>
            </w:r>
          </w:p>
        </w:tc>
      </w:tr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it-IT"/>
              </w:rPr>
              <w:t>Forma studi</w:t>
            </w:r>
            <w:r w:rsidRPr="00804923">
              <w:rPr>
                <w:rFonts w:ascii="Times New Roman" w:hAnsi="Times New Roman" w:cs="Times New Roman"/>
                <w:lang w:val="es-ES_tradnl"/>
              </w:rPr>
              <w:t>ó</w:t>
            </w:r>
            <w:r w:rsidRPr="00804923">
              <w:rPr>
                <w:rFonts w:ascii="Times New Roman" w:hAnsi="Times New Roman" w:cs="Times New Roman"/>
              </w:rPr>
              <w:t>w (</w:t>
            </w:r>
            <w:proofErr w:type="spellStart"/>
            <w:r w:rsidRPr="00804923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4923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8049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B140ED" w:rsidRPr="00981F55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B140ED" w:rsidRPr="00804923" w:rsidTr="0080492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Język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B140ED" w:rsidRPr="00804923" w:rsidRDefault="00B140E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B140ED" w:rsidRPr="00804923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804923">
              <w:rPr>
                <w:rFonts w:ascii="Times New Roman" w:hAnsi="Times New Roman" w:cs="Times New Roman"/>
              </w:rPr>
              <w:t>/</w:t>
            </w:r>
            <w:proofErr w:type="spellStart"/>
            <w:r w:rsidRPr="00804923">
              <w:rPr>
                <w:rFonts w:ascii="Times New Roman" w:hAnsi="Times New Roman" w:cs="Times New Roman"/>
              </w:rPr>
              <w:t>osoba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dr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Tomasz </w:t>
            </w:r>
            <w:proofErr w:type="spellStart"/>
            <w:r w:rsidRPr="00804923">
              <w:rPr>
                <w:rFonts w:ascii="Times New Roman" w:hAnsi="Times New Roman" w:cs="Times New Roman"/>
              </w:rPr>
              <w:t>Niedokos</w:t>
            </w:r>
            <w:proofErr w:type="spellEnd"/>
          </w:p>
        </w:tc>
      </w:tr>
    </w:tbl>
    <w:p w:rsidR="00B140ED" w:rsidRPr="00804923" w:rsidRDefault="00B140E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 w:rsidP="0046181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Liczba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Punkty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B140ED" w:rsidRPr="00804923" w:rsidTr="00981F55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proofErr w:type="spellStart"/>
            <w:r w:rsidRPr="00804923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F55" w:rsidRDefault="0073462E" w:rsidP="00981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4</w:t>
            </w:r>
          </w:p>
          <w:p w:rsidR="00B140ED" w:rsidRPr="00981F55" w:rsidRDefault="00B140ED" w:rsidP="00981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zajęcia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pracownia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  <w:tr w:rsidR="00B140ED" w:rsidRPr="00804923" w:rsidTr="0046181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wizyta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D" w:rsidRPr="00804923" w:rsidRDefault="00B140ED">
            <w:pPr>
              <w:rPr>
                <w:rFonts w:ascii="Times New Roman" w:hAnsi="Times New Roman" w:cs="Times New Roman"/>
              </w:rPr>
            </w:pPr>
          </w:p>
        </w:tc>
      </w:tr>
    </w:tbl>
    <w:p w:rsidR="00B140ED" w:rsidRPr="00804923" w:rsidRDefault="00B140E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B140ED" w:rsidRPr="00981F55" w:rsidTr="00DF0835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Wymagania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CF3F71" w:rsidRDefault="00CF3F71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CF3F71">
              <w:rPr>
                <w:rFonts w:ascii="Times New Roman" w:hAnsi="Times New Roman" w:cs="Times New Roman"/>
                <w:b/>
                <w:color w:val="FF0000"/>
                <w:lang w:val="pl-PL"/>
              </w:rPr>
              <w:t>Poziom znajomości języka angielskiego na poziomie B1+ (?)</w:t>
            </w:r>
          </w:p>
        </w:tc>
      </w:tr>
    </w:tbl>
    <w:p w:rsidR="00B140ED" w:rsidRPr="00CF3F71" w:rsidRDefault="00B140ED" w:rsidP="00CF3F71">
      <w:pPr>
        <w:spacing w:after="0"/>
        <w:rPr>
          <w:rFonts w:ascii="Times New Roman" w:hAnsi="Times New Roman" w:cs="Times New Roman"/>
          <w:lang w:val="pl-PL"/>
        </w:rPr>
      </w:pPr>
    </w:p>
    <w:p w:rsidR="00B140ED" w:rsidRPr="00804923" w:rsidRDefault="007346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804923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kształcenia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dla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przedmiotu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40ED" w:rsidRPr="00981F55">
        <w:trPr>
          <w:trHeight w:val="10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C1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 xml:space="preserve">Celem kursu jest zapoznanie studentów z brytyjskimi mediami zarówno od strony teoretycznej jak i praktycznej. Kurs przedstawia panoramę mediów brytyjskich, ich tradycje, praktyki, afiliacje polityczne i role w życiu politycznym, społecznym i kulturalnym Wielkiej Brytanii. </w:t>
            </w:r>
          </w:p>
        </w:tc>
      </w:tr>
      <w:tr w:rsidR="00B140ED" w:rsidRPr="00981F55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C2 Celem kursu jest zapoznanie studentów z językiem mediów brytyjskich w jego różnych rejestrach w zależności od rodzaju medium.</w:t>
            </w:r>
          </w:p>
        </w:tc>
      </w:tr>
      <w:tr w:rsidR="00B140ED" w:rsidRPr="00981F55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C3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>Celem kursu jest zapoznanie studentów z praktyką tworzenia newsów według standardów BBC, podziałem na gatunki dziennikarskie wraz z przykładami</w:t>
            </w:r>
          </w:p>
        </w:tc>
      </w:tr>
    </w:tbl>
    <w:p w:rsidR="00B140ED" w:rsidRPr="00DF0835" w:rsidRDefault="00B140ED" w:rsidP="00DF0835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B140ED" w:rsidRPr="00804923" w:rsidRDefault="007346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804923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804923">
        <w:rPr>
          <w:rFonts w:ascii="Times New Roman" w:hAnsi="Times New Roman" w:cs="Times New Roman"/>
          <w:b/>
          <w:bCs/>
          <w:lang w:val="es-ES_tradnl"/>
        </w:rPr>
        <w:t>ó</w:t>
      </w:r>
      <w:r w:rsidRPr="00804923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140ED" w:rsidRPr="00804923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Opis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efektu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04923">
              <w:rPr>
                <w:rFonts w:ascii="Times New Roman" w:hAnsi="Times New Roman" w:cs="Times New Roman"/>
              </w:rPr>
              <w:t>efektu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WIEDZA</w:t>
            </w:r>
          </w:p>
        </w:tc>
      </w:tr>
      <w:tr w:rsidR="00B140ED" w:rsidRPr="00804923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identyfikuje poszczególne media brytyjskie.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sz w:val="22"/>
                <w:szCs w:val="22"/>
              </w:rPr>
              <w:t>K_W04</w:t>
            </w:r>
          </w:p>
        </w:tc>
      </w:tr>
      <w:tr w:rsidR="00B140ED" w:rsidRPr="00804923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określa afiliacje polityczna poszczególnych mediów brytyjskich.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  </w:t>
            </w:r>
            <w:r w:rsidRPr="00804923">
              <w:rPr>
                <w:rFonts w:ascii="Times New Roman" w:hAnsi="Times New Roman" w:cs="Times New Roman"/>
              </w:rPr>
              <w:t>K_W04</w:t>
            </w:r>
          </w:p>
        </w:tc>
      </w:tr>
      <w:tr w:rsidR="00B140ED" w:rsidRPr="00804923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określa role mediów brytyjskich we współczesnych wydarzeniach politycznych.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 </w:t>
            </w:r>
            <w:r w:rsidRPr="00804923">
              <w:rPr>
                <w:rFonts w:ascii="Times New Roman" w:hAnsi="Times New Roman" w:cs="Times New Roman"/>
              </w:rPr>
              <w:t>K_W07</w:t>
            </w:r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fr-FR"/>
              </w:rPr>
              <w:t>UMIEJ</w:t>
            </w:r>
            <w:r w:rsidRPr="00804923">
              <w:rPr>
                <w:rFonts w:ascii="Times New Roman" w:hAnsi="Times New Roman" w:cs="Times New Roman"/>
              </w:rPr>
              <w:t>ĘTNOŚCI</w:t>
            </w:r>
          </w:p>
        </w:tc>
      </w:tr>
      <w:tr w:rsidR="00B140ED" w:rsidRPr="00804923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syntetyzuje informacje na dany temat polityczny, społeczny na podstawie mediów brytyjskich.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</w:t>
            </w:r>
            <w:r w:rsidRPr="00804923">
              <w:rPr>
                <w:rFonts w:ascii="Times New Roman" w:hAnsi="Times New Roman" w:cs="Times New Roman"/>
              </w:rPr>
              <w:t>K_U01</w:t>
            </w:r>
          </w:p>
        </w:tc>
      </w:tr>
      <w:tr w:rsidR="00B140ED" w:rsidRPr="00804923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definiuje różne stanowiska w dyskursie politycznym Wielkiej Brytanii na podstawie mediów brytyjskich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</w:t>
            </w:r>
            <w:r w:rsidRPr="00804923">
              <w:rPr>
                <w:rFonts w:ascii="Times New Roman" w:hAnsi="Times New Roman" w:cs="Times New Roman"/>
              </w:rPr>
              <w:t>K_U07</w:t>
            </w:r>
          </w:p>
        </w:tc>
      </w:tr>
      <w:tr w:rsidR="00B140ED" w:rsidRPr="00804923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</w:t>
            </w:r>
            <w:r w:rsidRPr="0080492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poszerza własna wiedze na temat życia politycznego, społecznego i kulturalnego Wielkiej Brytanii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</w:t>
            </w:r>
            <w:r w:rsidRPr="00804923">
              <w:rPr>
                <w:rFonts w:ascii="Times New Roman" w:hAnsi="Times New Roman" w:cs="Times New Roman"/>
              </w:rPr>
              <w:t>K_U09</w:t>
            </w:r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KOMPETENCJE SPOŁ</w:t>
            </w:r>
            <w:r w:rsidRPr="0080492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140ED" w:rsidRPr="00804923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Student demonstruje otwartość wobec innych kultur i zrozumienie ich uwarunkowań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            </w:t>
            </w:r>
            <w:r w:rsidRPr="00804923">
              <w:rPr>
                <w:rFonts w:ascii="Times New Roman" w:hAnsi="Times New Roman" w:cs="Times New Roman"/>
              </w:rPr>
              <w:t>K_K04</w:t>
            </w:r>
          </w:p>
        </w:tc>
      </w:tr>
    </w:tbl>
    <w:p w:rsidR="00F53BD4" w:rsidRDefault="00F53BD4" w:rsidP="00DF0835">
      <w:pPr>
        <w:rPr>
          <w:rFonts w:ascii="Times New Roman" w:hAnsi="Times New Roman" w:cs="Times New Roman"/>
          <w:b/>
          <w:bCs/>
        </w:rPr>
      </w:pPr>
    </w:p>
    <w:p w:rsidR="00F53BD4" w:rsidRDefault="00F53BD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140ED" w:rsidRPr="00804923" w:rsidRDefault="0073462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804923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przedmiotu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04923">
        <w:rPr>
          <w:rFonts w:ascii="Times New Roman" w:hAnsi="Times New Roman" w:cs="Times New Roman"/>
          <w:b/>
          <w:bCs/>
        </w:rPr>
        <w:t>treści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40ED" w:rsidRPr="00804923">
        <w:trPr>
          <w:trHeight w:val="26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u w:color="333333"/>
                <w:lang w:val="pl-PL"/>
              </w:rPr>
            </w:pP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 xml:space="preserve">1-2. Prasa w Wielkiej Brytanii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3-4. Radio w Wielkiej Brytanii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5-6. Telewizja w Wielkiej Brytanii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7. Pozycja BBC w krajobrazie medialnym Wielkiej Brytanii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8. Case 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>study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>: rola mediów w kampanii ‘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>brexitowej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>’</w:t>
            </w:r>
          </w:p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 xml:space="preserve">9-11. Język mediów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 xml:space="preserve">12-14. Teoria i praktyka tworzenia newsów. 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</w:rPr>
              <w:t>Ćwiczenia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</w:rPr>
              <w:t>wars</w:t>
            </w:r>
            <w:r w:rsidR="00DF0835">
              <w:rPr>
                <w:rFonts w:ascii="Times New Roman" w:hAnsi="Times New Roman" w:cs="Times New Roman"/>
                <w:u w:color="333333"/>
              </w:rPr>
              <w:t>ztatowe</w:t>
            </w:r>
            <w:proofErr w:type="spellEnd"/>
            <w:r w:rsidR="00DF0835">
              <w:rPr>
                <w:rFonts w:ascii="Times New Roman" w:hAnsi="Times New Roman" w:cs="Times New Roman"/>
                <w:u w:color="333333"/>
              </w:rPr>
              <w:t>.</w:t>
            </w:r>
            <w:r w:rsidR="00DF0835">
              <w:rPr>
                <w:rFonts w:ascii="Times New Roman" w:hAnsi="Times New Roman" w:cs="Times New Roman"/>
                <w:u w:color="333333"/>
              </w:rPr>
              <w:br/>
              <w:t xml:space="preserve">15. Test </w:t>
            </w:r>
            <w:proofErr w:type="spellStart"/>
            <w:r w:rsidR="00DF0835">
              <w:rPr>
                <w:rFonts w:ascii="Times New Roman" w:hAnsi="Times New Roman" w:cs="Times New Roman"/>
                <w:u w:color="333333"/>
              </w:rPr>
              <w:t>sprawdzający</w:t>
            </w:r>
            <w:proofErr w:type="spellEnd"/>
            <w:r w:rsidR="00DF0835">
              <w:rPr>
                <w:rFonts w:ascii="Times New Roman" w:hAnsi="Times New Roman" w:cs="Times New Roman"/>
                <w:u w:color="333333"/>
              </w:rPr>
              <w:t xml:space="preserve"> </w:t>
            </w:r>
          </w:p>
        </w:tc>
      </w:tr>
    </w:tbl>
    <w:p w:rsidR="00B140ED" w:rsidRPr="00DF0835" w:rsidRDefault="00B140ED" w:rsidP="00DF083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140ED" w:rsidRPr="00804923" w:rsidRDefault="007346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804923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804923">
        <w:rPr>
          <w:rFonts w:ascii="Times New Roman" w:hAnsi="Times New Roman" w:cs="Times New Roman"/>
          <w:b/>
          <w:bCs/>
          <w:lang w:val="es-ES_tradnl"/>
        </w:rPr>
        <w:t>ó</w:t>
      </w:r>
      <w:r w:rsidRPr="00804923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140ED" w:rsidRPr="00804923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804923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Metody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Metody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Sposoby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8049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WIEDZA</w:t>
            </w:r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Wykład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konwencjonalny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Wykład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Wykład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fr-FR"/>
              </w:rPr>
              <w:t>UMIEJ</w:t>
            </w:r>
            <w:r w:rsidRPr="00804923">
              <w:rPr>
                <w:rFonts w:ascii="Times New Roman" w:hAnsi="Times New Roman" w:cs="Times New Roman"/>
              </w:rPr>
              <w:t>ĘTNOŚCI</w:t>
            </w:r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Ćwiczenia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praktyczne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Analiza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przypadku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  <w:tr w:rsidR="00B140ED" w:rsidRPr="00804923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Zapis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04923">
              <w:rPr>
                <w:rFonts w:ascii="Times New Roman" w:hAnsi="Times New Roman" w:cs="Times New Roman"/>
              </w:rPr>
              <w:t>arkuszu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140ED" w:rsidRPr="0080492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0ED" w:rsidRPr="00804923" w:rsidRDefault="0073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KOMPETENCJE SPOŁ</w:t>
            </w:r>
            <w:r w:rsidRPr="0080492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140ED" w:rsidRPr="00804923">
        <w:trPr>
          <w:trHeight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Kolokwium</w:t>
            </w:r>
            <w:proofErr w:type="spellEnd"/>
            <w:r w:rsidRPr="00804923">
              <w:rPr>
                <w:rFonts w:ascii="Times New Roman" w:hAnsi="Times New Roman" w:cs="Times New Roman"/>
              </w:rPr>
              <w:t>/test/</w:t>
            </w:r>
            <w:proofErr w:type="spellStart"/>
            <w:r w:rsidRPr="00804923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Oceniony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test /</w:t>
            </w:r>
            <w:proofErr w:type="spellStart"/>
            <w:r w:rsidRPr="00804923">
              <w:rPr>
                <w:rFonts w:ascii="Times New Roman" w:hAnsi="Times New Roman" w:cs="Times New Roman"/>
              </w:rPr>
              <w:t>protokół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zaliczeniowy</w:t>
            </w:r>
            <w:proofErr w:type="spellEnd"/>
          </w:p>
        </w:tc>
      </w:tr>
    </w:tbl>
    <w:p w:rsidR="00F53BD4" w:rsidRDefault="00F53BD4" w:rsidP="00DF0835">
      <w:pPr>
        <w:rPr>
          <w:rFonts w:ascii="Times New Roman" w:hAnsi="Times New Roman" w:cs="Times New Roman"/>
          <w:b/>
          <w:bCs/>
        </w:rPr>
      </w:pPr>
    </w:p>
    <w:p w:rsidR="00F53BD4" w:rsidRDefault="00F53BD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140ED" w:rsidRPr="00804923" w:rsidRDefault="0073462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804923">
        <w:rPr>
          <w:rFonts w:ascii="Times New Roman" w:hAnsi="Times New Roman" w:cs="Times New Roman"/>
        </w:rPr>
        <w:lastRenderedPageBreak/>
        <w:t>Kryteria</w:t>
      </w:r>
      <w:proofErr w:type="spellEnd"/>
      <w:r w:rsidRPr="00804923">
        <w:rPr>
          <w:rFonts w:ascii="Times New Roman" w:hAnsi="Times New Roman" w:cs="Times New Roman"/>
        </w:rPr>
        <w:t xml:space="preserve"> </w:t>
      </w:r>
      <w:proofErr w:type="spellStart"/>
      <w:r w:rsidRPr="00804923">
        <w:rPr>
          <w:rFonts w:ascii="Times New Roman" w:hAnsi="Times New Roman" w:cs="Times New Roman"/>
        </w:rPr>
        <w:t>oceny</w:t>
      </w:r>
      <w:proofErr w:type="spellEnd"/>
      <w:r w:rsidRPr="00804923">
        <w:rPr>
          <w:rFonts w:ascii="Times New Roman" w:hAnsi="Times New Roman" w:cs="Times New Roman"/>
        </w:rPr>
        <w:t xml:space="preserve">, </w:t>
      </w:r>
      <w:proofErr w:type="spellStart"/>
      <w:r w:rsidRPr="00804923">
        <w:rPr>
          <w:rFonts w:ascii="Times New Roman" w:hAnsi="Times New Roman" w:cs="Times New Roman"/>
        </w:rPr>
        <w:t>wagi</w:t>
      </w:r>
      <w:proofErr w:type="spellEnd"/>
      <w:r w:rsidRPr="00804923">
        <w:rPr>
          <w:rFonts w:ascii="Times New Roman" w:hAnsi="Times New Roman" w:cs="Times New Roman"/>
        </w:rPr>
        <w:t>…</w:t>
      </w:r>
    </w:p>
    <w:p w:rsidR="00B140ED" w:rsidRPr="00804923" w:rsidRDefault="0073462E">
      <w:pPr>
        <w:rPr>
          <w:rFonts w:ascii="Times New Roman" w:hAnsi="Times New Roman" w:cs="Times New Roman"/>
          <w:color w:val="333333"/>
          <w:u w:color="333333"/>
        </w:rPr>
      </w:pPr>
      <w:r w:rsidRPr="00804923">
        <w:rPr>
          <w:rFonts w:ascii="Times New Roman" w:hAnsi="Times New Roman" w:cs="Times New Roman"/>
          <w:lang w:val="pl-PL"/>
        </w:rPr>
        <w:t xml:space="preserve">Ocena zależy od trzech składników: </w:t>
      </w:r>
      <w:r w:rsidRPr="00804923">
        <w:rPr>
          <w:rFonts w:ascii="Times New Roman" w:hAnsi="Times New Roman" w:cs="Times New Roman"/>
          <w:color w:val="333333"/>
          <w:u w:color="333333"/>
          <w:lang w:val="pl-PL"/>
        </w:rPr>
        <w:t xml:space="preserve">Frekwencja 10%, Aktywność na zajęciach 20%, Test sprawdzający 70%. </w:t>
      </w:r>
      <w:proofErr w:type="spellStart"/>
      <w:r w:rsidRPr="00804923">
        <w:rPr>
          <w:rFonts w:ascii="Times New Roman" w:hAnsi="Times New Roman" w:cs="Times New Roman"/>
          <w:color w:val="333333"/>
          <w:u w:color="333333"/>
        </w:rPr>
        <w:t>Skala</w:t>
      </w:r>
      <w:proofErr w:type="spellEnd"/>
      <w:r w:rsidRPr="00804923">
        <w:rPr>
          <w:rFonts w:ascii="Times New Roman" w:hAnsi="Times New Roman" w:cs="Times New Roman"/>
          <w:color w:val="333333"/>
          <w:u w:color="333333"/>
        </w:rPr>
        <w:t xml:space="preserve"> </w:t>
      </w:r>
      <w:proofErr w:type="spellStart"/>
      <w:r w:rsidRPr="00804923">
        <w:rPr>
          <w:rFonts w:ascii="Times New Roman" w:hAnsi="Times New Roman" w:cs="Times New Roman"/>
          <w:color w:val="333333"/>
          <w:u w:color="333333"/>
        </w:rPr>
        <w:t>oceny</w:t>
      </w:r>
      <w:proofErr w:type="spellEnd"/>
      <w:r w:rsidRPr="00804923">
        <w:rPr>
          <w:rFonts w:ascii="Times New Roman" w:hAnsi="Times New Roman" w:cs="Times New Roman"/>
          <w:color w:val="333333"/>
          <w:u w:color="333333"/>
        </w:rPr>
        <w:t xml:space="preserve"> </w:t>
      </w:r>
      <w:proofErr w:type="spellStart"/>
      <w:r w:rsidRPr="00804923">
        <w:rPr>
          <w:rFonts w:ascii="Times New Roman" w:hAnsi="Times New Roman" w:cs="Times New Roman"/>
          <w:color w:val="333333"/>
          <w:u w:color="333333"/>
        </w:rPr>
        <w:t>testu</w:t>
      </w:r>
      <w:proofErr w:type="spellEnd"/>
      <w:r w:rsidRPr="00804923">
        <w:rPr>
          <w:rFonts w:ascii="Times New Roman" w:hAnsi="Times New Roman" w:cs="Times New Roman"/>
          <w:color w:val="333333"/>
          <w:u w:color="333333"/>
        </w:rPr>
        <w:t xml:space="preserve">: </w:t>
      </w:r>
    </w:p>
    <w:p w:rsidR="00B140ED" w:rsidRPr="00804923" w:rsidRDefault="0073462E">
      <w:pPr>
        <w:rPr>
          <w:rFonts w:ascii="Times New Roman" w:hAnsi="Times New Roman" w:cs="Times New Roman"/>
        </w:rPr>
      </w:pPr>
      <w:r w:rsidRPr="00804923">
        <w:rPr>
          <w:rFonts w:ascii="Times New Roman" w:hAnsi="Times New Roman" w:cs="Times New Roman"/>
        </w:rPr>
        <w:t>60-67 – 3</w:t>
      </w:r>
    </w:p>
    <w:p w:rsidR="00B140ED" w:rsidRPr="00804923" w:rsidRDefault="0073462E">
      <w:pPr>
        <w:rPr>
          <w:rFonts w:ascii="Times New Roman" w:hAnsi="Times New Roman" w:cs="Times New Roman"/>
        </w:rPr>
      </w:pPr>
      <w:r w:rsidRPr="00804923">
        <w:rPr>
          <w:rFonts w:ascii="Times New Roman" w:hAnsi="Times New Roman" w:cs="Times New Roman"/>
        </w:rPr>
        <w:t>68-75 – 3,5</w:t>
      </w:r>
    </w:p>
    <w:p w:rsidR="00B140ED" w:rsidRPr="00804923" w:rsidRDefault="0073462E">
      <w:pPr>
        <w:rPr>
          <w:rFonts w:ascii="Times New Roman" w:hAnsi="Times New Roman" w:cs="Times New Roman"/>
        </w:rPr>
      </w:pPr>
      <w:r w:rsidRPr="00804923">
        <w:rPr>
          <w:rFonts w:ascii="Times New Roman" w:hAnsi="Times New Roman" w:cs="Times New Roman"/>
        </w:rPr>
        <w:t>76-83 – 4</w:t>
      </w:r>
    </w:p>
    <w:p w:rsidR="00B140ED" w:rsidRPr="00804923" w:rsidRDefault="0073462E">
      <w:pPr>
        <w:rPr>
          <w:rFonts w:ascii="Times New Roman" w:hAnsi="Times New Roman" w:cs="Times New Roman"/>
        </w:rPr>
      </w:pPr>
      <w:r w:rsidRPr="00804923">
        <w:rPr>
          <w:rFonts w:ascii="Times New Roman" w:hAnsi="Times New Roman" w:cs="Times New Roman"/>
        </w:rPr>
        <w:t>84-91 – 4,5</w:t>
      </w:r>
    </w:p>
    <w:p w:rsidR="00B140ED" w:rsidRPr="00804923" w:rsidRDefault="0073462E">
      <w:pPr>
        <w:rPr>
          <w:rFonts w:ascii="Times New Roman" w:hAnsi="Times New Roman" w:cs="Times New Roman"/>
        </w:rPr>
      </w:pPr>
      <w:r w:rsidRPr="00804923">
        <w:rPr>
          <w:rFonts w:ascii="Times New Roman" w:hAnsi="Times New Roman" w:cs="Times New Roman"/>
        </w:rPr>
        <w:t>92-100 - 5</w:t>
      </w:r>
    </w:p>
    <w:p w:rsidR="00B140ED" w:rsidRPr="00804923" w:rsidRDefault="00B140ED">
      <w:pPr>
        <w:pStyle w:val="Akapitzlist"/>
        <w:ind w:left="360"/>
        <w:rPr>
          <w:rFonts w:ascii="Times New Roman" w:hAnsi="Times New Roman" w:cs="Times New Roman"/>
          <w:b/>
          <w:bCs/>
        </w:rPr>
      </w:pPr>
    </w:p>
    <w:p w:rsidR="00B140ED" w:rsidRPr="00804923" w:rsidRDefault="0073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804923">
        <w:rPr>
          <w:rFonts w:ascii="Times New Roman" w:hAnsi="Times New Roman" w:cs="Times New Roman"/>
          <w:b/>
          <w:bCs/>
        </w:rPr>
        <w:t>Obciążenie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pracą</w:t>
      </w:r>
      <w:proofErr w:type="spellEnd"/>
      <w:r w:rsidRPr="008049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04923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B140ED" w:rsidRPr="00804923" w:rsidTr="00DF0835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804923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Liczba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B140ED" w:rsidRPr="00804923" w:rsidTr="00DF0835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30</w:t>
            </w:r>
          </w:p>
        </w:tc>
      </w:tr>
      <w:tr w:rsidR="00B140ED" w:rsidRPr="00804923" w:rsidTr="00DF0835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</w:rPr>
              <w:t>25</w:t>
            </w:r>
          </w:p>
        </w:tc>
      </w:tr>
    </w:tbl>
    <w:p w:rsidR="00B140ED" w:rsidRPr="00804923" w:rsidRDefault="0073462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r w:rsidRPr="00804923">
        <w:rPr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40ED" w:rsidRPr="00804923" w:rsidTr="00DF0835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B140ED" w:rsidRPr="00981F55" w:rsidTr="00DF0835">
        <w:trPr>
          <w:trHeight w:val="76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  <w:lang w:val="pl-PL"/>
              </w:rPr>
            </w:pP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t xml:space="preserve">Konkretne numery gazet lub artykuły, audycje radiowe i telewizyjne: </w:t>
            </w:r>
            <w:r w:rsidRPr="00804923">
              <w:rPr>
                <w:rFonts w:ascii="Times New Roman" w:hAnsi="Times New Roman" w:cs="Times New Roman"/>
                <w:u w:color="333333"/>
                <w:lang w:val="pl-PL"/>
              </w:rPr>
              <w:br/>
              <w:t>www.dailytelegraph.co.uk, www.dailymail.co.uk, www.guardian.co.uk, www.independent.co.uk, www.thesun.co.uk, www.bbc.co.uk</w:t>
            </w:r>
          </w:p>
        </w:tc>
      </w:tr>
      <w:tr w:rsidR="00B140ED" w:rsidRPr="00804923" w:rsidTr="00DF0835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49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049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4923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B140ED" w:rsidRPr="00804923">
        <w:trPr>
          <w:trHeight w:val="10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0ED" w:rsidRPr="00804923" w:rsidRDefault="0073462E">
            <w:pPr>
              <w:rPr>
                <w:rFonts w:ascii="Times New Roman" w:hAnsi="Times New Roman" w:cs="Times New Roman"/>
              </w:rPr>
            </w:pPr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 xml:space="preserve">Fowler Roger. Language in the News. London: 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>Routhledge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 xml:space="preserve">, 1991 </w:t>
            </w:r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br/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>Horrie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 xml:space="preserve"> Chris. Tabloid Nation: The Birth of the Daily Mirror to the Death of the Tabloid </w:t>
            </w:r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br/>
              <w:t xml:space="preserve">London: Andre </w:t>
            </w:r>
            <w:proofErr w:type="spellStart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>Deustch</w:t>
            </w:r>
            <w:proofErr w:type="spellEnd"/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t xml:space="preserve">, 2003 </w:t>
            </w:r>
            <w:r w:rsidRPr="00804923">
              <w:rPr>
                <w:rFonts w:ascii="Times New Roman" w:hAnsi="Times New Roman" w:cs="Times New Roman"/>
                <w:u w:color="333333"/>
                <w:lang w:val="en-US"/>
              </w:rPr>
              <w:br/>
              <w:t xml:space="preserve">Marr, Andrew. </w:t>
            </w:r>
            <w:r w:rsidRPr="00804923">
              <w:rPr>
                <w:rFonts w:ascii="Times New Roman" w:hAnsi="Times New Roman" w:cs="Times New Roman"/>
                <w:u w:color="333333"/>
              </w:rPr>
              <w:t>My Trade London: Macmillan, 2004.</w:t>
            </w:r>
          </w:p>
        </w:tc>
      </w:tr>
    </w:tbl>
    <w:p w:rsidR="00B140ED" w:rsidRPr="00804923" w:rsidRDefault="00B140ED">
      <w:pPr>
        <w:spacing w:after="0"/>
        <w:rPr>
          <w:rFonts w:ascii="Times New Roman" w:hAnsi="Times New Roman" w:cs="Times New Roman"/>
        </w:rPr>
      </w:pPr>
    </w:p>
    <w:sectPr w:rsidR="00B140ED" w:rsidRPr="00804923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5D" w:rsidRDefault="00E8375D">
      <w:pPr>
        <w:spacing w:after="0" w:line="240" w:lineRule="auto"/>
      </w:pPr>
      <w:r>
        <w:separator/>
      </w:r>
    </w:p>
  </w:endnote>
  <w:endnote w:type="continuationSeparator" w:id="0">
    <w:p w:rsidR="00E8375D" w:rsidRDefault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5D" w:rsidRDefault="00E8375D">
      <w:pPr>
        <w:spacing w:after="0" w:line="240" w:lineRule="auto"/>
      </w:pPr>
      <w:r>
        <w:separator/>
      </w:r>
    </w:p>
  </w:footnote>
  <w:footnote w:type="continuationSeparator" w:id="0">
    <w:p w:rsidR="00E8375D" w:rsidRDefault="00E8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ED" w:rsidRDefault="00B140ED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0AF"/>
    <w:multiLevelType w:val="hybridMultilevel"/>
    <w:tmpl w:val="AFB07DB8"/>
    <w:styleLink w:val="ImportedStyle1"/>
    <w:lvl w:ilvl="0" w:tplc="5900E4E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04D3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CB896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0A8A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C24AA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D0EA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0B46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AE05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A144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84656D"/>
    <w:multiLevelType w:val="hybridMultilevel"/>
    <w:tmpl w:val="AFB07DB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FA2BF2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6EAD3E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CDAB6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00766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46C104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02FE4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6850A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6446FA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DA56CC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D"/>
    <w:rsid w:val="000C0ACB"/>
    <w:rsid w:val="0046181B"/>
    <w:rsid w:val="0060084B"/>
    <w:rsid w:val="00656263"/>
    <w:rsid w:val="0073462E"/>
    <w:rsid w:val="00804923"/>
    <w:rsid w:val="00981F55"/>
    <w:rsid w:val="009C5C32"/>
    <w:rsid w:val="00B140ED"/>
    <w:rsid w:val="00CF3F71"/>
    <w:rsid w:val="00DF0835"/>
    <w:rsid w:val="00E8375D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0755-3B4A-4E31-B168-19583ED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5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7</cp:revision>
  <dcterms:created xsi:type="dcterms:W3CDTF">2021-09-17T06:15:00Z</dcterms:created>
  <dcterms:modified xsi:type="dcterms:W3CDTF">2021-09-17T13:13:00Z</dcterms:modified>
</cp:coreProperties>
</file>