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Załącznik nr 2</w:t>
      </w:r>
    </w:p>
    <w:p>
      <w:pPr>
        <w:pStyle w:val="Standard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RAPORT KOŃCOWY</w:t>
      </w:r>
    </w:p>
    <w:p>
      <w:pPr>
        <w:pStyle w:val="Standard"/>
        <w:spacing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ab/>
        <w:tab/>
        <w:tab/>
        <w:tab/>
        <w:tab/>
        <w:tab/>
      </w:r>
    </w:p>
    <w:tbl>
      <w:tblPr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3"/>
        <w:gridCol w:w="1924"/>
        <w:gridCol w:w="55"/>
        <w:gridCol w:w="1215"/>
        <w:gridCol w:w="284"/>
        <w:gridCol w:w="1272"/>
        <w:gridCol w:w="573"/>
        <w:gridCol w:w="300"/>
        <w:gridCol w:w="545"/>
        <w:gridCol w:w="855"/>
        <w:gridCol w:w="195"/>
        <w:gridCol w:w="236"/>
        <w:gridCol w:w="235"/>
        <w:gridCol w:w="463"/>
        <w:gridCol w:w="862"/>
        <w:gridCol w:w="425"/>
      </w:tblGrid>
      <w:tr>
        <w:trPr>
          <w:trHeight w:val="529" w:hRule="atLeast"/>
        </w:trPr>
        <w:tc>
          <w:tcPr>
            <w:tcW w:w="103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I. Dane wnioskodawcy/Kierownika projektu</w:t>
            </w:r>
          </w:p>
        </w:tc>
      </w:tr>
      <w:tr>
        <w:trPr>
          <w:trHeight w:val="768" w:hRule="exact"/>
        </w:trPr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  <w:t>Imię i nazwisko, stopień naukowy kierownika projektu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sz w:val="28"/>
                <w:szCs w:val="28"/>
              </w:rPr>
            </w:r>
          </w:p>
        </w:tc>
      </w:tr>
      <w:tr>
        <w:trPr>
          <w:trHeight w:val="424" w:hRule="exact"/>
        </w:trPr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  <w:t>Nr telefonu i adres email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sz w:val="28"/>
                <w:szCs w:val="28"/>
              </w:rPr>
            </w:r>
          </w:p>
        </w:tc>
      </w:tr>
      <w:tr>
        <w:trPr>
          <w:trHeight w:val="572" w:hRule="exact"/>
        </w:trPr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  <w:t>Dyscyplina  wiodąca kierownika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sz w:val="28"/>
                <w:szCs w:val="28"/>
              </w:rPr>
            </w:r>
          </w:p>
        </w:tc>
      </w:tr>
      <w:tr>
        <w:trPr>
          <w:trHeight w:val="639" w:hRule="atLeast"/>
        </w:trPr>
        <w:tc>
          <w:tcPr>
            <w:tcW w:w="103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II. Informacje o projekcie</w:t>
            </w:r>
          </w:p>
        </w:tc>
      </w:tr>
      <w:tr>
        <w:trPr>
          <w:trHeight w:val="464" w:hRule="atLeast"/>
        </w:trPr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b/>
                <w:sz w:val="28"/>
                <w:szCs w:val="28"/>
              </w:rPr>
            </w:r>
          </w:p>
        </w:tc>
      </w:tr>
      <w:tr>
        <w:trPr>
          <w:trHeight w:val="431" w:hRule="atLeast"/>
        </w:trPr>
        <w:tc>
          <w:tcPr>
            <w:tcW w:w="40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Okres realizacji</w:t>
            </w:r>
          </w:p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Cs/>
                <w:sz w:val="16"/>
                <w:szCs w:val="16"/>
              </w:rPr>
              <w:t>(daty rozpoczęcia i zakończenia proszę podawać w pełnych miesiącach</w:t>
            </w:r>
            <w:r>
              <w:rPr>
                <w:rFonts w:cs="Calibr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Liczba miesięcy </w:t>
            </w:r>
          </w:p>
        </w:tc>
      </w:tr>
      <w:tr>
        <w:trPr>
          <w:trHeight w:val="292" w:hRule="atLeast"/>
        </w:trPr>
        <w:tc>
          <w:tcPr>
            <w:tcW w:w="409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Data rozpoczęcia  </w:t>
            </w:r>
            <w:r>
              <w:rPr>
                <w:rFonts w:cs="Calibri" w:cstheme="minorHAnsi"/>
                <w:b/>
                <w:sz w:val="28"/>
                <w:szCs w:val="28"/>
              </w:rPr>
              <w:t>………………………….</w:t>
            </w:r>
            <w:r>
              <w:rPr>
                <w:rFonts w:cs="Calibri" w:cstheme="minorHAnsi"/>
                <w:sz w:val="18"/>
                <w:szCs w:val="18"/>
              </w:rPr>
              <w:t xml:space="preserve"> </w:t>
            </w:r>
          </w:p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Data zakończenia </w:t>
            </w:r>
            <w:r>
              <w:rPr>
                <w:rFonts w:cs="Calibri" w:cstheme="minorHAnsi"/>
                <w:b/>
                <w:sz w:val="28"/>
                <w:szCs w:val="28"/>
              </w:rPr>
              <w:t>………....................</w:t>
            </w:r>
          </w:p>
        </w:tc>
      </w:tr>
      <w:tr>
        <w:trPr>
          <w:trHeight w:val="1036" w:hRule="atLeast"/>
        </w:trPr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Maksymalnie 3 strony znormalizowanego tekstu (5400 znaków), obowiązkowo jako załącznik do wniosku.</w:t>
            </w:r>
          </w:p>
        </w:tc>
      </w:tr>
      <w:tr>
        <w:trPr>
          <w:trHeight w:val="550" w:hRule="atLeast"/>
        </w:trPr>
        <w:tc>
          <w:tcPr>
            <w:tcW w:w="40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Osiągnięte rezultaty (zaznaczyć wstawiając </w:t>
            </w:r>
            <w:r>
              <w:rPr>
                <w:rFonts w:cs="Calibri" w:cstheme="minorHAnsi"/>
                <w:b/>
                <w:bCs/>
                <w:sz w:val="18"/>
                <w:szCs w:val="18"/>
              </w:rPr>
              <w:t>X</w:t>
            </w:r>
            <w:r>
              <w:rPr>
                <w:rFonts w:cs="Calibr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5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 xml:space="preserve"> </w:t>
            </w:r>
            <w:r>
              <w:rPr>
                <w:rFonts w:cs="Calibri" w:cstheme="minorHAnsi"/>
                <w:sz w:val="18"/>
                <w:szCs w:val="18"/>
              </w:rPr>
              <w:t xml:space="preserve">Artykuł(y) naukowy(e) w czasopiśmie obecnym w wykazie MNiSW, </w:t>
            </w:r>
            <w:r>
              <w:rPr>
                <w:rFonts w:cs="Calibri" w:cstheme="minorHAnsi"/>
                <w:b/>
                <w:sz w:val="18"/>
                <w:szCs w:val="18"/>
              </w:rPr>
              <w:t>liczba: ……</w:t>
            </w:r>
          </w:p>
        </w:tc>
      </w:tr>
      <w:tr>
        <w:trPr>
          <w:trHeight w:val="560" w:hRule="atLeast"/>
        </w:trPr>
        <w:tc>
          <w:tcPr>
            <w:tcW w:w="4097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b/>
                <w:b/>
              </w:rPr>
            </w:pPr>
            <w:r>
              <w:rPr>
                <w:rFonts w:eastAsia="Wingdings 2" w:cs="Calibri" w:cstheme="minorHAnsi"/>
                <w:b/>
              </w:rPr>
            </w:r>
          </w:p>
        </w:tc>
        <w:tc>
          <w:tcPr>
            <w:tcW w:w="5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 xml:space="preserve"> </w:t>
            </w:r>
            <w:r>
              <w:rPr>
                <w:rFonts w:cs="Calibri" w:cstheme="minorHAnsi"/>
                <w:sz w:val="18"/>
                <w:szCs w:val="18"/>
              </w:rPr>
              <w:t xml:space="preserve">Monografia(e) w wydawnictwie obecnym w wykazie MNiSW, </w:t>
            </w:r>
            <w:r>
              <w:rPr>
                <w:rFonts w:cs="Calibri" w:cstheme="minorHAnsi"/>
                <w:b/>
                <w:sz w:val="18"/>
                <w:szCs w:val="18"/>
              </w:rPr>
              <w:t>liczba ……</w:t>
            </w:r>
          </w:p>
        </w:tc>
      </w:tr>
      <w:tr>
        <w:trPr>
          <w:trHeight w:val="561" w:hRule="atLeast"/>
        </w:trPr>
        <w:tc>
          <w:tcPr>
            <w:tcW w:w="4097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b/>
                <w:b/>
              </w:rPr>
            </w:pPr>
            <w:r>
              <w:rPr>
                <w:rFonts w:eastAsia="Wingdings 2" w:cs="Calibri" w:cstheme="minorHAnsi"/>
                <w:b/>
              </w:rPr>
            </w:r>
          </w:p>
        </w:tc>
        <w:tc>
          <w:tcPr>
            <w:tcW w:w="5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 xml:space="preserve"> </w:t>
            </w:r>
            <w:r>
              <w:rPr>
                <w:rFonts w:cs="Calibri" w:cstheme="minorHAnsi"/>
                <w:sz w:val="18"/>
                <w:szCs w:val="18"/>
              </w:rPr>
              <w:t>Dyscyplinowe czasopismo naukowe na liście SCOPUS</w:t>
            </w:r>
          </w:p>
        </w:tc>
      </w:tr>
      <w:tr>
        <w:trPr>
          <w:trHeight w:val="570" w:hRule="atLeast"/>
        </w:trPr>
        <w:tc>
          <w:tcPr>
            <w:tcW w:w="4097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b/>
                <w:b/>
              </w:rPr>
            </w:pPr>
            <w:r>
              <w:rPr>
                <w:rFonts w:eastAsia="Wingdings 2" w:cs="Calibri" w:cstheme="minorHAnsi"/>
                <w:b/>
              </w:rPr>
            </w:r>
          </w:p>
        </w:tc>
        <w:tc>
          <w:tcPr>
            <w:tcW w:w="5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 xml:space="preserve"> </w:t>
            </w:r>
            <w:r>
              <w:rPr>
                <w:rFonts w:cs="Calibri" w:cstheme="minorHAnsi"/>
                <w:sz w:val="18"/>
                <w:szCs w:val="18"/>
              </w:rPr>
              <w:t>Dyscyplinowe czasopismo naukowe na liście MNISW</w:t>
            </w:r>
          </w:p>
        </w:tc>
      </w:tr>
      <w:tr>
        <w:trPr>
          <w:trHeight w:val="534" w:hRule="atLeast"/>
        </w:trPr>
        <w:tc>
          <w:tcPr>
            <w:tcW w:w="409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b/>
                <w:b/>
              </w:rPr>
            </w:pPr>
            <w:r>
              <w:rPr>
                <w:rFonts w:eastAsia="Wingdings 2" w:cs="Calibri" w:cstheme="minorHAnsi"/>
                <w:b/>
              </w:rPr>
            </w:r>
          </w:p>
        </w:tc>
        <w:tc>
          <w:tcPr>
            <w:tcW w:w="5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 xml:space="preserve"> </w:t>
            </w:r>
            <w:r>
              <w:rPr>
                <w:rFonts w:cs="Calibri" w:cstheme="minorHAnsi"/>
                <w:sz w:val="18"/>
                <w:szCs w:val="18"/>
              </w:rPr>
              <w:t>Dyscyplinowe czasopismo naukowe nie będące na żadnej z w/w list</w:t>
            </w:r>
          </w:p>
        </w:tc>
      </w:tr>
      <w:tr>
        <w:trPr>
          <w:trHeight w:val="534" w:hRule="atLeast"/>
        </w:trPr>
        <w:tc>
          <w:tcPr>
            <w:tcW w:w="4097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Dodatkowe rezultaty </w:t>
            </w:r>
            <w:r>
              <w:rPr>
                <w:rFonts w:cs="Calibri" w:cstheme="minorHAnsi"/>
                <w:bCs/>
                <w:sz w:val="18"/>
                <w:szCs w:val="18"/>
              </w:rPr>
              <w:t xml:space="preserve">(zaznaczyć wstawiając </w:t>
            </w:r>
            <w:r>
              <w:rPr>
                <w:rFonts w:cs="Calibri" w:cstheme="minorHAnsi"/>
                <w:b/>
                <w:bCs/>
                <w:sz w:val="18"/>
                <w:szCs w:val="18"/>
              </w:rPr>
              <w:t>X</w:t>
            </w:r>
            <w:r>
              <w:rPr>
                <w:rFonts w:cs="Calibr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b/>
                <w:b/>
              </w:rPr>
            </w:pPr>
            <w:r>
              <w:rPr>
                <w:rFonts w:eastAsia="Wingdings 2" w:cs="Calibri" w:cstheme="minorHAnsi"/>
                <w:b/>
              </w:rPr>
            </w:r>
          </w:p>
        </w:tc>
        <w:tc>
          <w:tcPr>
            <w:tcW w:w="5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 xml:space="preserve">Wniosek(i) grantowy(e), liczba……..., (instytucja, konkurs) </w:t>
            </w:r>
          </w:p>
        </w:tc>
      </w:tr>
      <w:tr>
        <w:trPr>
          <w:trHeight w:val="534" w:hRule="atLeast"/>
        </w:trPr>
        <w:tc>
          <w:tcPr>
            <w:tcW w:w="409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b/>
                <w:b/>
              </w:rPr>
            </w:pPr>
            <w:r>
              <w:rPr>
                <w:rFonts w:eastAsia="Wingdings 2" w:cs="Calibri" w:cstheme="minorHAnsi"/>
                <w:b/>
              </w:rPr>
            </w:r>
          </w:p>
        </w:tc>
        <w:tc>
          <w:tcPr>
            <w:tcW w:w="5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>Oferta(y) komercjalizacyjna(e) dla prac przedwdrożeniowych lub wdrożeniowych (opis oferty maks. ½ strony obowiązkowo w załączniku nr 2 do wniosku)</w:t>
            </w:r>
          </w:p>
        </w:tc>
      </w:tr>
      <w:tr>
        <w:trPr>
          <w:trHeight w:val="1361" w:hRule="atLeast"/>
        </w:trPr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Calibri" w:cstheme="minorHAnsi"/>
                <w:bCs/>
                <w:sz w:val="18"/>
                <w:szCs w:val="18"/>
              </w:rPr>
              <w:t>Rezultaty *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 xml:space="preserve">Rezultat 1, Nazwa: </w:t>
            </w:r>
          </w:p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……………………………………</w:t>
            </w:r>
            <w:r>
              <w:rPr>
                <w:rFonts w:cs="Calibri" w:cstheme="minorHAnsi"/>
                <w:b/>
                <w:sz w:val="18"/>
                <w:szCs w:val="18"/>
              </w:rPr>
              <w:t>..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 xml:space="preserve">Rezultat 2, Nazwa: </w:t>
            </w:r>
          </w:p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…………………………………</w:t>
            </w:r>
            <w:r>
              <w:rPr>
                <w:rFonts w:cs="Calibri" w:cstheme="minorHAnsi"/>
                <w:b/>
                <w:sz w:val="18"/>
                <w:szCs w:val="18"/>
              </w:rPr>
              <w:t>...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 xml:space="preserve">Rezultat 3, Nazwa: </w:t>
            </w:r>
          </w:p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………………………………</w:t>
            </w:r>
            <w:r>
              <w:rPr>
                <w:rFonts w:cs="Calibri" w:cstheme="minorHAnsi"/>
                <w:b/>
                <w:sz w:val="18"/>
                <w:szCs w:val="18"/>
              </w:rPr>
              <w:t>...</w:t>
            </w:r>
          </w:p>
        </w:tc>
      </w:tr>
      <w:tr>
        <w:trPr>
          <w:trHeight w:val="360" w:hRule="atLeast"/>
        </w:trPr>
        <w:tc>
          <w:tcPr>
            <w:tcW w:w="40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Szczegółowy opis osiągniętych rezultatów </w:t>
            </w:r>
          </w:p>
          <w:p>
            <w:pPr>
              <w:pStyle w:val="Standard"/>
              <w:widowControl w:val="false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(zaznaczyć wstawiając </w:t>
            </w:r>
            <w:r>
              <w:rPr>
                <w:rFonts w:cs="Calibri" w:cstheme="minorHAnsi"/>
                <w:b/>
                <w:bCs/>
                <w:sz w:val="18"/>
                <w:szCs w:val="18"/>
              </w:rPr>
              <w:t>X</w:t>
            </w:r>
            <w:r>
              <w:rPr>
                <w:rFonts w:cs="Calibri" w:cstheme="minorHAnsi"/>
                <w:bCs/>
                <w:sz w:val="18"/>
                <w:szCs w:val="18"/>
              </w:rPr>
              <w:t>)</w:t>
            </w:r>
          </w:p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bCs/>
                <w:i/>
                <w:sz w:val="18"/>
                <w:szCs w:val="18"/>
              </w:rPr>
              <w:t>nie dotyczy grantu na czasopismo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="Calibri" w:cstheme="minorHAnsi"/>
                <w:b/>
                <w:bCs/>
                <w:sz w:val="18"/>
                <w:szCs w:val="18"/>
              </w:rPr>
              <w:t>autorski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Calibri" w:cstheme="minorHAnsi"/>
                <w:b/>
                <w:bCs/>
                <w:sz w:val="18"/>
                <w:szCs w:val="18"/>
              </w:rPr>
              <w:t>autorski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Calibri" w:cstheme="minorHAnsi"/>
                <w:b/>
                <w:bCs/>
                <w:sz w:val="18"/>
                <w:szCs w:val="18"/>
              </w:rPr>
              <w:t>autorski</w:t>
            </w:r>
          </w:p>
        </w:tc>
      </w:tr>
      <w:tr>
        <w:trPr>
          <w:trHeight w:val="904" w:hRule="atLeast"/>
        </w:trPr>
        <w:tc>
          <w:tcPr>
            <w:tcW w:w="4097" w:type="dxa"/>
            <w:gridSpan w:val="4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eastAsia="Wingdings 2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Wingdings 2" w:cs="Calibri" w:cstheme="minorHAnsi"/>
                <w:b/>
                <w:sz w:val="18"/>
                <w:szCs w:val="18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eastAsia="Wingdings 2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="Calibri" w:cstheme="minorHAnsi"/>
                <w:b/>
                <w:bCs/>
                <w:sz w:val="18"/>
                <w:szCs w:val="18"/>
              </w:rPr>
              <w:t>współautorski</w:t>
            </w:r>
            <w:r>
              <w:rPr>
                <w:rFonts w:cs="Calibri" w:cstheme="minorHAnsi"/>
                <w:bCs/>
                <w:sz w:val="18"/>
                <w:szCs w:val="18"/>
              </w:rPr>
              <w:t xml:space="preserve"> - </w:t>
            </w:r>
            <w:r>
              <w:rPr>
                <w:rFonts w:cs="Calibri" w:cstheme="minorHAnsi"/>
                <w:bCs/>
                <w:sz w:val="16"/>
                <w:szCs w:val="16"/>
              </w:rPr>
              <w:t>podać nazwiska współautorów: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eastAsia="Wingdings 2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/>
                <w:bCs/>
                <w:sz w:val="16"/>
                <w:szCs w:val="16"/>
              </w:rPr>
              <w:t>udział autorstwa w %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ascii="Calibri" w:hAnsi="Calibri" w:eastAsia="Wingdings 2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Wingdings 2" w:cs="Calibri" w:cstheme="minorHAnsi"/>
                <w:b/>
                <w:sz w:val="18"/>
                <w:szCs w:val="18"/>
              </w:rPr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ascii="Calibri" w:hAnsi="Calibri" w:eastAsia="Wingdings 2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współautorski</w:t>
            </w:r>
            <w:r>
              <w:rPr>
                <w:rFonts w:cs="Calibri" w:cstheme="minorHAnsi"/>
                <w:bCs/>
                <w:sz w:val="18"/>
                <w:szCs w:val="18"/>
              </w:rPr>
              <w:t xml:space="preserve"> - </w:t>
            </w:r>
            <w:r>
              <w:rPr>
                <w:rFonts w:cs="Calibri" w:cstheme="minorHAnsi"/>
                <w:bCs/>
                <w:sz w:val="16"/>
                <w:szCs w:val="16"/>
              </w:rPr>
              <w:t>podać nazwiska współautorów: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/>
                <w:b/>
                <w:sz w:val="12"/>
                <w:szCs w:val="12"/>
              </w:rPr>
            </w:pPr>
            <w:r>
              <w:rPr>
                <w:rFonts w:cs="Calibri" w:cstheme="minorHAnsi"/>
                <w:bCs/>
                <w:sz w:val="16"/>
                <w:szCs w:val="16"/>
              </w:rPr>
              <w:t>udział autorstwa w %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ascii="Calibri" w:hAnsi="Calibri" w:eastAsia="Wingdings 2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Wingdings 2" w:cs="Calibri" w:cstheme="minorHAnsi"/>
                <w:b/>
                <w:sz w:val="18"/>
                <w:szCs w:val="18"/>
              </w:rPr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ascii="Calibri" w:hAnsi="Calibri" w:eastAsia="Wingdings 2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współautorski</w:t>
            </w:r>
            <w:r>
              <w:rPr>
                <w:rFonts w:cs="Calibri" w:cstheme="minorHAnsi"/>
                <w:bCs/>
                <w:sz w:val="18"/>
                <w:szCs w:val="18"/>
              </w:rPr>
              <w:t xml:space="preserve"> - </w:t>
            </w:r>
            <w:r>
              <w:rPr>
                <w:rFonts w:cs="Calibri" w:cstheme="minorHAnsi"/>
                <w:bCs/>
                <w:sz w:val="16"/>
                <w:szCs w:val="16"/>
              </w:rPr>
              <w:t>podać nazwiska współautorów: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/>
                <w:b/>
                <w:sz w:val="12"/>
                <w:szCs w:val="12"/>
              </w:rPr>
            </w:pPr>
            <w:r>
              <w:rPr>
                <w:rFonts w:cs="Calibri" w:cstheme="minorHAnsi"/>
                <w:bCs/>
                <w:sz w:val="16"/>
                <w:szCs w:val="16"/>
              </w:rPr>
              <w:t>udział autorstwa w %</w:t>
            </w:r>
          </w:p>
        </w:tc>
      </w:tr>
      <w:tr>
        <w:trPr>
          <w:trHeight w:val="1105" w:hRule="atLeast"/>
        </w:trPr>
        <w:tc>
          <w:tcPr>
            <w:tcW w:w="4097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……………………</w:t>
            </w:r>
          </w:p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……………………</w:t>
            </w:r>
          </w:p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>………</w:t>
            </w:r>
            <w:r>
              <w:rPr>
                <w:rFonts w:eastAsia="Wingdings 2" w:cs="Calibri" w:cstheme="minorHAnsi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>………</w:t>
            </w:r>
            <w:r>
              <w:rPr>
                <w:rFonts w:eastAsia="Wingdings 2" w:cs="Calibri" w:cstheme="minorHAnsi"/>
                <w:sz w:val="18"/>
                <w:szCs w:val="18"/>
              </w:rPr>
              <w:t>.</w:t>
            </w:r>
          </w:p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……………………</w:t>
            </w:r>
          </w:p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……………………</w:t>
            </w:r>
          </w:p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>………</w:t>
            </w:r>
          </w:p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>………</w:t>
            </w:r>
          </w:p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……………………</w:t>
            </w:r>
          </w:p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……………………</w:t>
            </w:r>
          </w:p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>………</w:t>
            </w:r>
          </w:p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  <w:t>……</w:t>
            </w:r>
          </w:p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eastAsia="Wingdings 2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Wingdings 2" w:cs="Calibri" w:cstheme="minorHAnsi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tLeast" w:line="22" w:before="0" w:after="0"/>
              <w:contextualSpacing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Data publikacji lub przyjęcia do wydania (m-c, rok)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Nazwa czasopisma dla artykułów zadeklarowanych jako rezultaty lub nazwa wydawnictw dla monografii (nie dotyczy grantu na czasopismo)i:</w:t>
            </w:r>
          </w:p>
          <w:p>
            <w:pPr>
              <w:pStyle w:val="Standard"/>
              <w:widowControl w:val="false"/>
              <w:spacing w:before="24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Dla grantów na czasopismo opublikowany  numer(y) czasopisma (numer(y)/ rok)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548" w:hRule="atLeast"/>
        </w:trPr>
        <w:tc>
          <w:tcPr>
            <w:tcW w:w="4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3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KOSZTORYS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</w:rPr>
            </w:pPr>
            <w:r>
              <w:rPr>
                <w:rFonts w:cs="Calibri" w:cstheme="minorHAnsi"/>
                <w:bCs/>
              </w:rPr>
              <w:t>należy podać zrealizowane wydatki w rozbiciu na lata kalendarzowe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3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KOSZTORYS NA ROK KALENDARZOWY: ……………….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</w:tr>
      <w:tr>
        <w:trPr>
          <w:trHeight w:val="258" w:hRule="atLeast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zaznaczyć 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32"/>
                <w:szCs w:val="32"/>
              </w:rPr>
            </w:pPr>
            <w:r>
              <w:rPr>
                <w:rFonts w:cs="Calibri" w:cstheme="minorHAns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6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wydana kwota</w:t>
            </w:r>
          </w:p>
        </w:tc>
      </w:tr>
      <w:tr>
        <w:trPr>
          <w:trHeight w:val="392" w:hRule="atLeast"/>
        </w:trPr>
        <w:tc>
          <w:tcPr>
            <w:tcW w:w="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6168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28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wynagrodzenia dla pracowników pomocniczych (wymienić za co) </w:t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zakup usług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696" w:hRule="atLeast"/>
        </w:trPr>
        <w:tc>
          <w:tcPr>
            <w:tcW w:w="9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103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KOSZTORYS NA ROK KALENDARZOWY: ……………….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</w:tr>
      <w:tr>
        <w:trPr>
          <w:trHeight w:val="258" w:hRule="atLeast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zaznaczyć 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32"/>
                <w:szCs w:val="32"/>
              </w:rPr>
            </w:pPr>
            <w:r>
              <w:rPr>
                <w:rFonts w:cs="Calibri" w:cstheme="minorHAns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6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wydana kwota</w:t>
            </w:r>
          </w:p>
        </w:tc>
      </w:tr>
      <w:tr>
        <w:trPr>
          <w:trHeight w:val="392" w:hRule="atLeast"/>
        </w:trPr>
        <w:tc>
          <w:tcPr>
            <w:tcW w:w="9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6168" w:type="dxa"/>
            <w:gridSpan w:val="8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28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wynagrodzenia dla pracowników pomocniczych  (wymienić za co) </w:t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zakup usług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696" w:hRule="atLeast"/>
        </w:trPr>
        <w:tc>
          <w:tcPr>
            <w:tcW w:w="9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696" w:hRule="atLeast"/>
        </w:trPr>
        <w:tc>
          <w:tcPr>
            <w:tcW w:w="9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  <w:tr>
        <w:trPr>
          <w:trHeight w:val="696" w:hRule="atLeast"/>
        </w:trPr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76" w:before="0" w:after="160"/>
              <w:jc w:val="both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Dodatkowe informacje do Raportu (między innymi opis odstępstw w stosunku do założonych rezultatów i kosztorysu projektu) </w:t>
            </w:r>
          </w:p>
        </w:tc>
        <w:tc>
          <w:tcPr>
            <w:tcW w:w="75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  <w:p>
            <w:pPr>
              <w:pStyle w:val="Standard"/>
              <w:widowControl w:val="fals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Maksymalnie jedna strona (1800 znaków)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</w:tbl>
    <w:p>
      <w:pPr>
        <w:pStyle w:val="Standard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/>
          <w:sz w:val="20"/>
        </w:rPr>
      </w:r>
    </w:p>
    <w:p>
      <w:pPr>
        <w:pStyle w:val="Standard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/>
          <w:sz w:val="20"/>
        </w:rPr>
        <w:t>* Należy dołączyć potwierdzenia efektów realizacji grantu – odpowiednio: pisemne potwierdzenie z redakcji / wydawnictwa złożenia lub przyjęcia do druku publikacji, wydruk stron tytułowych, potwierdzenie złożenia wniosku projektowego, potwierdzenie przyjęcia oferty itp.</w:t>
      </w:r>
    </w:p>
    <w:p>
      <w:pPr>
        <w:pStyle w:val="Standard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/>
          <w:sz w:val="20"/>
        </w:rPr>
      </w:r>
    </w:p>
    <w:p>
      <w:pPr>
        <w:pStyle w:val="Standard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/>
          <w:sz w:val="20"/>
        </w:rPr>
      </w:r>
    </w:p>
    <w:p>
      <w:pPr>
        <w:pStyle w:val="Standard"/>
        <w:spacing w:lineRule="auto" w:line="276"/>
        <w:jc w:val="both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/>
          <w:sz w:val="20"/>
        </w:rPr>
      </w:r>
    </w:p>
    <w:p>
      <w:pPr>
        <w:pStyle w:val="Standard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/>
          <w:sz w:val="20"/>
        </w:rPr>
        <w:tab/>
        <w:tab/>
        <w:tab/>
        <w:tab/>
        <w:tab/>
        <w:tab/>
        <w:tab/>
        <w:tab/>
        <w:tab/>
        <w:t>…………………………………………………</w:t>
      </w:r>
    </w:p>
    <w:p>
      <w:pPr>
        <w:pStyle w:val="Standard"/>
        <w:spacing w:lineRule="auto" w:line="240" w:before="0" w:after="0"/>
        <w:ind w:left="5664" w:firstLine="708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/>
          <w:sz w:val="20"/>
        </w:rPr>
        <w:t>(data, podpis kierownika grantu)</w:t>
      </w:r>
    </w:p>
    <w:p>
      <w:pPr>
        <w:pStyle w:val="Standard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sectPr>
      <w:type w:val="nextPage"/>
      <w:pgSz w:w="11906" w:h="17338"/>
      <w:pgMar w:left="1247" w:right="1040" w:header="0" w:top="284" w:footer="0" w:bottom="42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492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b4926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8b4926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Standard"/>
    <w:qFormat/>
    <w:rsid w:val="008b4926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LibreOffice/7.0.4.2$Windows_X86_64 LibreOffice_project/dcf040e67528d9187c66b2379df5ea4407429775</Application>
  <AppVersion>15.0000</AppVersion>
  <Pages>6</Pages>
  <Words>473</Words>
  <Characters>3255</Characters>
  <CharactersWithSpaces>3674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2021-02-03T13:33:00Z</dcterms:created>
  <dc:creator>Urszula Jankiewicz-Dzierżak</dc:creator>
  <dc:description/>
  <dc:language>pl-PL</dc:language>
  <cp:lastModifiedBy>Urszula Jankiewicz-Dzierżak</cp:lastModifiedBy>
  <dcterms:modified xsi:type="dcterms:W3CDTF">2021-02-03T15:41:00Z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