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5" w:rsidRDefault="007A4295" w:rsidP="00D3209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A4295">
        <w:rPr>
          <w:rFonts w:ascii="Times New Roman" w:hAnsi="Times New Roman" w:cs="Times New Roman"/>
        </w:rPr>
        <w:t>Voorstel voor bijdrage aan de</w:t>
      </w:r>
      <w:r w:rsidR="00411CBF">
        <w:rPr>
          <w:rFonts w:ascii="Times New Roman" w:hAnsi="Times New Roman" w:cs="Times New Roman"/>
        </w:rPr>
        <w:t xml:space="preserve"> conferentie</w:t>
      </w:r>
      <w:r w:rsidRPr="007A4295">
        <w:rPr>
          <w:rFonts w:ascii="Times New Roman" w:hAnsi="Times New Roman" w:cs="Times New Roman"/>
        </w:rPr>
        <w:t xml:space="preserve"> </w:t>
      </w:r>
      <w:r w:rsidRPr="007A4295">
        <w:rPr>
          <w:rFonts w:ascii="Times New Roman" w:hAnsi="Times New Roman" w:cs="Times New Roman"/>
          <w:i/>
        </w:rPr>
        <w:t>Dagen van het Nederlands.</w:t>
      </w:r>
      <w:r>
        <w:rPr>
          <w:rFonts w:ascii="Times New Roman" w:hAnsi="Times New Roman" w:cs="Times New Roman"/>
          <w:i/>
        </w:rPr>
        <w:t xml:space="preserve"> Het (on)vertaalbare vertaald</w:t>
      </w:r>
      <w:r>
        <w:rPr>
          <w:rFonts w:ascii="Times New Roman" w:hAnsi="Times New Roman" w:cs="Times New Roman"/>
        </w:rPr>
        <w:t xml:space="preserve"> te Lublin, 9 en 10 november 2017.</w:t>
      </w:r>
    </w:p>
    <w:p w:rsidR="00573110" w:rsidRDefault="007A4295" w:rsidP="00D320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Drs. Pim van der Horst – Univerzita Palackého v Olomouci</w:t>
      </w:r>
    </w:p>
    <w:p w:rsidR="007A4295" w:rsidRDefault="007A4295" w:rsidP="00D32093">
      <w:pPr>
        <w:jc w:val="both"/>
        <w:rPr>
          <w:rFonts w:ascii="Times New Roman" w:hAnsi="Times New Roman" w:cs="Times New Roman"/>
          <w:i/>
        </w:rPr>
      </w:pPr>
    </w:p>
    <w:p w:rsidR="007A4295" w:rsidRDefault="00982D3E" w:rsidP="00D32093">
      <w:pPr>
        <w:jc w:val="both"/>
        <w:rPr>
          <w:rFonts w:ascii="Times New Roman" w:hAnsi="Times New Roman" w:cs="Times New Roman"/>
        </w:rPr>
      </w:pPr>
      <w:r w:rsidRPr="00982D3E">
        <w:rPr>
          <w:rFonts w:ascii="Times New Roman" w:hAnsi="Times New Roman" w:cs="Times New Roman"/>
          <w:b/>
        </w:rPr>
        <w:t>Taalkundige verschillen tussen het Nederlands en het Tsjechisch tijdens het ondertitelen, een survival guide</w:t>
      </w:r>
    </w:p>
    <w:p w:rsidR="00982D3E" w:rsidRDefault="00982D3E" w:rsidP="00D32093">
      <w:pPr>
        <w:jc w:val="both"/>
        <w:rPr>
          <w:rFonts w:ascii="Times New Roman" w:hAnsi="Times New Roman" w:cs="Times New Roman"/>
        </w:rPr>
      </w:pPr>
    </w:p>
    <w:p w:rsidR="00135E3D" w:rsidRDefault="003263EF" w:rsidP="00656D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 vertalers hebben tijdens hun vertaalwerkzaamheden te maken met specifieke taalkundige verschij</w:t>
      </w:r>
      <w:r w:rsidR="004F1DCD">
        <w:rPr>
          <w:rFonts w:ascii="Times New Roman" w:hAnsi="Times New Roman" w:cs="Times New Roman"/>
        </w:rPr>
        <w:t xml:space="preserve">nselen die niet in beide </w:t>
      </w:r>
      <w:r w:rsidR="00BB7DF6">
        <w:rPr>
          <w:rFonts w:ascii="Times New Roman" w:hAnsi="Times New Roman" w:cs="Times New Roman"/>
        </w:rPr>
        <w:t>werk</w:t>
      </w:r>
      <w:r w:rsidR="004F1DCD">
        <w:rPr>
          <w:rFonts w:ascii="Times New Roman" w:hAnsi="Times New Roman" w:cs="Times New Roman"/>
        </w:rPr>
        <w:t>talen voo</w:t>
      </w:r>
      <w:r w:rsidR="00E44701">
        <w:rPr>
          <w:rFonts w:ascii="Times New Roman" w:hAnsi="Times New Roman" w:cs="Times New Roman"/>
        </w:rPr>
        <w:t>r</w:t>
      </w:r>
      <w:r w:rsidR="004F1DCD">
        <w:rPr>
          <w:rFonts w:ascii="Times New Roman" w:hAnsi="Times New Roman" w:cs="Times New Roman"/>
        </w:rPr>
        <w:t>komen</w:t>
      </w:r>
      <w:r w:rsidR="00D6689B">
        <w:rPr>
          <w:rFonts w:ascii="Times New Roman" w:hAnsi="Times New Roman" w:cs="Times New Roman"/>
        </w:rPr>
        <w:t>.</w:t>
      </w:r>
      <w:r w:rsidR="00E44701">
        <w:rPr>
          <w:rFonts w:ascii="Times New Roman" w:hAnsi="Times New Roman" w:cs="Times New Roman"/>
        </w:rPr>
        <w:t xml:space="preserve"> Zo kent het Tsjechisch in tegenstelling tot het Nederlands bijvoorbeeld een systeem van perfectieve en imp</w:t>
      </w:r>
      <w:r w:rsidR="001776DD">
        <w:rPr>
          <w:rFonts w:ascii="Times New Roman" w:hAnsi="Times New Roman" w:cs="Times New Roman"/>
        </w:rPr>
        <w:t>erfectieve werkwoorden, dat ervoor zorgt dat</w:t>
      </w:r>
      <w:r w:rsidR="00E44701">
        <w:rPr>
          <w:rFonts w:ascii="Times New Roman" w:hAnsi="Times New Roman" w:cs="Times New Roman"/>
        </w:rPr>
        <w:t xml:space="preserve"> de tijd van het werkwoord </w:t>
      </w:r>
      <w:r w:rsidR="001776DD">
        <w:rPr>
          <w:rFonts w:ascii="Times New Roman" w:hAnsi="Times New Roman" w:cs="Times New Roman"/>
        </w:rPr>
        <w:t xml:space="preserve">in het Tsjechisch </w:t>
      </w:r>
      <w:r w:rsidR="00E44701">
        <w:rPr>
          <w:rFonts w:ascii="Times New Roman" w:hAnsi="Times New Roman" w:cs="Times New Roman"/>
        </w:rPr>
        <w:t>anders wordt uitgedrukt</w:t>
      </w:r>
      <w:r w:rsidR="001776DD">
        <w:rPr>
          <w:rFonts w:ascii="Times New Roman" w:hAnsi="Times New Roman" w:cs="Times New Roman"/>
        </w:rPr>
        <w:t xml:space="preserve"> dan in het Nederlands</w:t>
      </w:r>
      <w:r w:rsidR="00E44701">
        <w:rPr>
          <w:rFonts w:ascii="Times New Roman" w:hAnsi="Times New Roman" w:cs="Times New Roman"/>
        </w:rPr>
        <w:t xml:space="preserve">. </w:t>
      </w:r>
      <w:r w:rsidR="0075111F">
        <w:rPr>
          <w:rFonts w:ascii="Times New Roman" w:hAnsi="Times New Roman" w:cs="Times New Roman"/>
        </w:rPr>
        <w:t>Andere voorbeelden van taalkundige verschillen tussen het Nederlands en het Tsjechisch zijn</w:t>
      </w:r>
      <w:r w:rsidR="00112183">
        <w:rPr>
          <w:rFonts w:ascii="Times New Roman" w:hAnsi="Times New Roman" w:cs="Times New Roman"/>
        </w:rPr>
        <w:t xml:space="preserve"> onder andere</w:t>
      </w:r>
      <w:r w:rsidR="0075111F">
        <w:rPr>
          <w:rFonts w:ascii="Times New Roman" w:hAnsi="Times New Roman" w:cs="Times New Roman"/>
        </w:rPr>
        <w:t xml:space="preserve"> het ontbreken van lidwoorden in het Tsjechisch en een vrijere woordvolgorde in het Tsjechisch.</w:t>
      </w:r>
    </w:p>
    <w:p w:rsidR="00E805C5" w:rsidRDefault="00135E3D" w:rsidP="00656D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Bovenstaande</w:t>
      </w:r>
      <w:r w:rsidR="00B17E7F">
        <w:rPr>
          <w:rFonts w:ascii="Times New Roman" w:hAnsi="Times New Roman" w:cs="Times New Roman"/>
        </w:rPr>
        <w:t xml:space="preserve"> taalkundige verschillen dwingen d</w:t>
      </w:r>
      <w:r w:rsidR="002B306C">
        <w:rPr>
          <w:rFonts w:ascii="Times New Roman" w:hAnsi="Times New Roman" w:cs="Times New Roman"/>
        </w:rPr>
        <w:t xml:space="preserve">e vertaler </w:t>
      </w:r>
      <w:r>
        <w:rPr>
          <w:rFonts w:ascii="Times New Roman" w:hAnsi="Times New Roman" w:cs="Times New Roman"/>
        </w:rPr>
        <w:t>om ingrepen te doen en in veel gevallen bepaal</w:t>
      </w:r>
      <w:r w:rsidR="003468D4">
        <w:rPr>
          <w:rFonts w:ascii="Times New Roman" w:hAnsi="Times New Roman" w:cs="Times New Roman"/>
        </w:rPr>
        <w:t xml:space="preserve">t de beschikbare tijd en/of ruimte </w:t>
      </w:r>
      <w:r w:rsidR="00FD1F8D">
        <w:rPr>
          <w:rFonts w:ascii="Times New Roman" w:hAnsi="Times New Roman" w:cs="Times New Roman"/>
        </w:rPr>
        <w:t>de mate waarin de vertaler het taalkundige verschil in zijn o</w:t>
      </w:r>
      <w:r w:rsidR="001332A8">
        <w:rPr>
          <w:rFonts w:ascii="Times New Roman" w:hAnsi="Times New Roman" w:cs="Times New Roman"/>
        </w:rPr>
        <w:t>f haa</w:t>
      </w:r>
      <w:r w:rsidR="00554AD0">
        <w:rPr>
          <w:rFonts w:ascii="Times New Roman" w:hAnsi="Times New Roman" w:cs="Times New Roman"/>
        </w:rPr>
        <w:t>r vertaling kan verwerken.</w:t>
      </w:r>
      <w:r w:rsidR="005468EB">
        <w:rPr>
          <w:rFonts w:ascii="Times New Roman" w:hAnsi="Times New Roman" w:cs="Times New Roman"/>
        </w:rPr>
        <w:t xml:space="preserve"> Zo zal een vertaler van een schriftelijke tekst over het algemeen weinig moeite ondervinde</w:t>
      </w:r>
      <w:r w:rsidR="00BE1733">
        <w:rPr>
          <w:rFonts w:ascii="Times New Roman" w:hAnsi="Times New Roman" w:cs="Times New Roman"/>
        </w:rPr>
        <w:t xml:space="preserve">n om de </w:t>
      </w:r>
      <w:r w:rsidR="005468EB">
        <w:rPr>
          <w:rFonts w:ascii="Times New Roman" w:hAnsi="Times New Roman" w:cs="Times New Roman"/>
        </w:rPr>
        <w:t>constructie</w:t>
      </w:r>
      <w:r w:rsidR="00BE1733">
        <w:rPr>
          <w:rFonts w:ascii="Times New Roman" w:hAnsi="Times New Roman" w:cs="Times New Roman"/>
        </w:rPr>
        <w:t xml:space="preserve"> met een imperfectief </w:t>
      </w:r>
      <w:r w:rsidR="005468EB">
        <w:rPr>
          <w:rFonts w:ascii="Times New Roman" w:hAnsi="Times New Roman" w:cs="Times New Roman"/>
        </w:rPr>
        <w:t>Tsjechisch</w:t>
      </w:r>
      <w:r w:rsidR="00BE1733">
        <w:rPr>
          <w:rFonts w:ascii="Times New Roman" w:hAnsi="Times New Roman" w:cs="Times New Roman"/>
        </w:rPr>
        <w:t xml:space="preserve"> werkwoord</w:t>
      </w:r>
      <w:r w:rsidR="005468EB">
        <w:rPr>
          <w:rFonts w:ascii="Times New Roman" w:hAnsi="Times New Roman" w:cs="Times New Roman"/>
        </w:rPr>
        <w:t xml:space="preserve"> in zijn of haar </w:t>
      </w:r>
      <w:r w:rsidR="00870FCA">
        <w:rPr>
          <w:rFonts w:ascii="Times New Roman" w:hAnsi="Times New Roman" w:cs="Times New Roman"/>
        </w:rPr>
        <w:t xml:space="preserve">Nederlandse </w:t>
      </w:r>
      <w:r w:rsidR="005468EB">
        <w:rPr>
          <w:rFonts w:ascii="Times New Roman" w:hAnsi="Times New Roman" w:cs="Times New Roman"/>
        </w:rPr>
        <w:t>vertaling met meer woorden weer te geven. Imperfectieve werkwoo</w:t>
      </w:r>
      <w:r w:rsidR="003C4D3F">
        <w:rPr>
          <w:rFonts w:ascii="Times New Roman" w:hAnsi="Times New Roman" w:cs="Times New Roman"/>
        </w:rPr>
        <w:t xml:space="preserve">rden leggen de nadruk op </w:t>
      </w:r>
      <w:r w:rsidR="00D86BCF">
        <w:rPr>
          <w:rFonts w:ascii="Times New Roman" w:hAnsi="Times New Roman" w:cs="Times New Roman"/>
        </w:rPr>
        <w:t>het uitvoeren</w:t>
      </w:r>
      <w:r w:rsidR="005468EB">
        <w:rPr>
          <w:rFonts w:ascii="Times New Roman" w:hAnsi="Times New Roman" w:cs="Times New Roman"/>
        </w:rPr>
        <w:t xml:space="preserve"> van de handeling en kunnen in het Nederlands </w:t>
      </w:r>
      <w:r w:rsidR="002E2182">
        <w:rPr>
          <w:rFonts w:ascii="Times New Roman" w:hAnsi="Times New Roman" w:cs="Times New Roman"/>
        </w:rPr>
        <w:t xml:space="preserve">bijvoorbeeld </w:t>
      </w:r>
      <w:r w:rsidR="00870FCA">
        <w:rPr>
          <w:rFonts w:ascii="Times New Roman" w:hAnsi="Times New Roman" w:cs="Times New Roman"/>
        </w:rPr>
        <w:t>goed weergegeven</w:t>
      </w:r>
      <w:r w:rsidR="005468EB">
        <w:rPr>
          <w:rFonts w:ascii="Times New Roman" w:hAnsi="Times New Roman" w:cs="Times New Roman"/>
        </w:rPr>
        <w:t xml:space="preserve"> worden met de co</w:t>
      </w:r>
      <w:r w:rsidR="002E2182">
        <w:rPr>
          <w:rFonts w:ascii="Times New Roman" w:hAnsi="Times New Roman" w:cs="Times New Roman"/>
        </w:rPr>
        <w:t>nstructie “aan het …” (</w:t>
      </w:r>
      <w:r w:rsidR="002E2182">
        <w:rPr>
          <w:rFonts w:ascii="Times New Roman" w:hAnsi="Times New Roman" w:cs="Times New Roman"/>
          <w:i/>
        </w:rPr>
        <w:t>ik was aan het lezen toen de deurbel ging</w:t>
      </w:r>
      <w:r w:rsidR="005468EB">
        <w:rPr>
          <w:rFonts w:ascii="Times New Roman" w:hAnsi="Times New Roman" w:cs="Times New Roman"/>
        </w:rPr>
        <w:t>). Andere vertalers, zoals ondertitelaars</w:t>
      </w:r>
      <w:r w:rsidR="002E2182">
        <w:rPr>
          <w:rFonts w:ascii="Times New Roman" w:hAnsi="Times New Roman" w:cs="Times New Roman"/>
        </w:rPr>
        <w:t>, hebben echter minder ruimte tot h</w:t>
      </w:r>
      <w:r w:rsidR="002B2C56">
        <w:rPr>
          <w:rFonts w:ascii="Times New Roman" w:hAnsi="Times New Roman" w:cs="Times New Roman"/>
        </w:rPr>
        <w:t>un beschikking</w:t>
      </w:r>
      <w:r w:rsidR="005468EB">
        <w:rPr>
          <w:rFonts w:ascii="Times New Roman" w:hAnsi="Times New Roman" w:cs="Times New Roman"/>
        </w:rPr>
        <w:t xml:space="preserve">. Ondertitelaars zijn gebonden aan een maximum van twee regels van ongeveer 35 karakters die gemiddeld 6 seconden in beeld blijven en moeten derhalve </w:t>
      </w:r>
      <w:r w:rsidR="002B2C56">
        <w:rPr>
          <w:rFonts w:ascii="Times New Roman" w:hAnsi="Times New Roman" w:cs="Times New Roman"/>
        </w:rPr>
        <w:t xml:space="preserve">vaak </w:t>
      </w:r>
      <w:r w:rsidR="005468EB">
        <w:rPr>
          <w:rFonts w:ascii="Times New Roman" w:hAnsi="Times New Roman" w:cs="Times New Roman"/>
        </w:rPr>
        <w:t>scherpere vertaalbeslissingen nemen dan hun collega’s die een schriftelijk</w:t>
      </w:r>
      <w:r w:rsidR="00A65B14">
        <w:rPr>
          <w:rFonts w:ascii="Times New Roman" w:hAnsi="Times New Roman" w:cs="Times New Roman"/>
        </w:rPr>
        <w:t>e tekst vertalen. Ee</w:t>
      </w:r>
      <w:r w:rsidR="005468EB">
        <w:rPr>
          <w:rFonts w:ascii="Times New Roman" w:hAnsi="Times New Roman" w:cs="Times New Roman"/>
        </w:rPr>
        <w:t>n vert</w:t>
      </w:r>
      <w:r w:rsidR="00A65B14">
        <w:rPr>
          <w:rFonts w:ascii="Times New Roman" w:hAnsi="Times New Roman" w:cs="Times New Roman"/>
        </w:rPr>
        <w:t>aalbeslissing die voor de vertaler van een schriftelijke tekst</w:t>
      </w:r>
      <w:r w:rsidR="005468EB">
        <w:rPr>
          <w:rFonts w:ascii="Times New Roman" w:hAnsi="Times New Roman" w:cs="Times New Roman"/>
        </w:rPr>
        <w:t xml:space="preserve"> geen problemen op zou leveren,</w:t>
      </w:r>
      <w:r w:rsidR="00A65B14">
        <w:rPr>
          <w:rFonts w:ascii="Times New Roman" w:hAnsi="Times New Roman" w:cs="Times New Roman"/>
        </w:rPr>
        <w:t xml:space="preserve"> kan de ondertitelaar dus heel wat hoofdbrekens kosten</w:t>
      </w:r>
      <w:r w:rsidR="005468EB">
        <w:rPr>
          <w:rFonts w:ascii="Times New Roman" w:hAnsi="Times New Roman" w:cs="Times New Roman"/>
        </w:rPr>
        <w:t>.</w:t>
      </w:r>
      <w:r w:rsidR="00656D26">
        <w:rPr>
          <w:rFonts w:ascii="Times New Roman" w:hAnsi="Times New Roman" w:cs="Times New Roman"/>
        </w:rPr>
        <w:t xml:space="preserve"> Deze bijdrage is er dan ook op gericht </w:t>
      </w:r>
      <w:r w:rsidR="00452FC1">
        <w:rPr>
          <w:rFonts w:ascii="Times New Roman" w:hAnsi="Times New Roman" w:cs="Times New Roman"/>
        </w:rPr>
        <w:t>om uit te vinden welke invloed</w:t>
      </w:r>
      <w:r w:rsidR="00656D26">
        <w:rPr>
          <w:rFonts w:ascii="Times New Roman" w:hAnsi="Times New Roman" w:cs="Times New Roman"/>
        </w:rPr>
        <w:t xml:space="preserve"> taalkundige verschillen tussen het Nederlands en het Tsje</w:t>
      </w:r>
      <w:r w:rsidR="00183FBE">
        <w:rPr>
          <w:rFonts w:ascii="Times New Roman" w:hAnsi="Times New Roman" w:cs="Times New Roman"/>
        </w:rPr>
        <w:t>chisch</w:t>
      </w:r>
      <w:r w:rsidR="00452FC1">
        <w:rPr>
          <w:rFonts w:ascii="Times New Roman" w:hAnsi="Times New Roman" w:cs="Times New Roman"/>
        </w:rPr>
        <w:t xml:space="preserve"> hebben gehad </w:t>
      </w:r>
      <w:r w:rsidR="00656D26">
        <w:rPr>
          <w:rFonts w:ascii="Times New Roman" w:hAnsi="Times New Roman" w:cs="Times New Roman"/>
        </w:rPr>
        <w:t>op de vertaalbeslissingen die Nederlandstalige ondertitelaars van Tsjechisch beeldmateriaal</w:t>
      </w:r>
      <w:r w:rsidR="001F7778">
        <w:rPr>
          <w:rFonts w:ascii="Times New Roman" w:hAnsi="Times New Roman" w:cs="Times New Roman"/>
        </w:rPr>
        <w:t xml:space="preserve"> hebben genomen</w:t>
      </w:r>
      <w:r w:rsidR="00656D26">
        <w:rPr>
          <w:rFonts w:ascii="Times New Roman" w:hAnsi="Times New Roman" w:cs="Times New Roman"/>
        </w:rPr>
        <w:t>.</w:t>
      </w:r>
    </w:p>
    <w:p w:rsidR="00656D26" w:rsidRPr="00982D3E" w:rsidRDefault="001F7778" w:rsidP="00D32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A5">
        <w:rPr>
          <w:rFonts w:ascii="Times New Roman" w:hAnsi="Times New Roman" w:cs="Times New Roman"/>
        </w:rPr>
        <w:t>De</w:t>
      </w:r>
      <w:r w:rsidR="00975763">
        <w:rPr>
          <w:rFonts w:ascii="Times New Roman" w:hAnsi="Times New Roman" w:cs="Times New Roman"/>
        </w:rPr>
        <w:t>ze bijdrage begint met een beknopte</w:t>
      </w:r>
      <w:r w:rsidR="00CA2BA5">
        <w:rPr>
          <w:rFonts w:ascii="Times New Roman" w:hAnsi="Times New Roman" w:cs="Times New Roman"/>
        </w:rPr>
        <w:t xml:space="preserve"> schets van ondertitelen als speciale vorm van vertalen, wa</w:t>
      </w:r>
      <w:r w:rsidR="00975763">
        <w:rPr>
          <w:rFonts w:ascii="Times New Roman" w:hAnsi="Times New Roman" w:cs="Times New Roman"/>
        </w:rPr>
        <w:t>arbij kort wordt stilgestaan bij</w:t>
      </w:r>
      <w:r w:rsidR="00CA2BA5">
        <w:rPr>
          <w:rFonts w:ascii="Times New Roman" w:hAnsi="Times New Roman" w:cs="Times New Roman"/>
        </w:rPr>
        <w:t xml:space="preserve"> de plaats van ondertitelen in het veld van audiovisueel vertalen</w:t>
      </w:r>
      <w:r w:rsidR="00CB0D3E">
        <w:rPr>
          <w:rFonts w:ascii="Times New Roman" w:hAnsi="Times New Roman" w:cs="Times New Roman"/>
        </w:rPr>
        <w:t xml:space="preserve"> en </w:t>
      </w:r>
      <w:r w:rsidR="00975763">
        <w:rPr>
          <w:rFonts w:ascii="Times New Roman" w:hAnsi="Times New Roman" w:cs="Times New Roman"/>
        </w:rPr>
        <w:t>de technische aspecten van ondertitelen</w:t>
      </w:r>
      <w:r w:rsidR="00CB0D3E">
        <w:rPr>
          <w:rFonts w:ascii="Times New Roman" w:hAnsi="Times New Roman" w:cs="Times New Roman"/>
        </w:rPr>
        <w:t>. Bovendien wordt ingegaan op</w:t>
      </w:r>
      <w:r w:rsidR="00975763">
        <w:rPr>
          <w:rFonts w:ascii="Times New Roman" w:hAnsi="Times New Roman" w:cs="Times New Roman"/>
        </w:rPr>
        <w:t xml:space="preserve"> </w:t>
      </w:r>
      <w:r w:rsidR="00CA2BA5">
        <w:rPr>
          <w:rFonts w:ascii="Times New Roman" w:hAnsi="Times New Roman" w:cs="Times New Roman"/>
        </w:rPr>
        <w:t>enkele specifieke verschillen met andere vormen van vertalen. Vervolgens wordt een kort overzicht gegeven van de belangrijkste taalkundige verschillen tussen het Nederlands en het Tsjechisch, waarna aan de hand van</w:t>
      </w:r>
      <w:r w:rsidR="00975763">
        <w:rPr>
          <w:rFonts w:ascii="Times New Roman" w:hAnsi="Times New Roman" w:cs="Times New Roman"/>
        </w:rPr>
        <w:t xml:space="preserve"> een analyse van</w:t>
      </w:r>
      <w:r w:rsidR="00CA2BA5">
        <w:rPr>
          <w:rFonts w:ascii="Times New Roman" w:hAnsi="Times New Roman" w:cs="Times New Roman"/>
        </w:rPr>
        <w:t xml:space="preserve"> Nederlandstalige ondertitels van Tsjechisch be</w:t>
      </w:r>
      <w:r w:rsidR="00975763">
        <w:rPr>
          <w:rFonts w:ascii="Times New Roman" w:hAnsi="Times New Roman" w:cs="Times New Roman"/>
        </w:rPr>
        <w:t>eldmateriaal wordt beschreven</w:t>
      </w:r>
      <w:r w:rsidR="00CA2BA5">
        <w:rPr>
          <w:rFonts w:ascii="Times New Roman" w:hAnsi="Times New Roman" w:cs="Times New Roman"/>
        </w:rPr>
        <w:t xml:space="preserve"> welke invloed deze verschillen op de vertaalbeslissingen van de ondert</w:t>
      </w:r>
      <w:r w:rsidR="00975763">
        <w:rPr>
          <w:rFonts w:ascii="Times New Roman" w:hAnsi="Times New Roman" w:cs="Times New Roman"/>
        </w:rPr>
        <w:t>itelaars hebben gehad en hoe zij</w:t>
      </w:r>
      <w:r w:rsidR="00CA2BA5">
        <w:rPr>
          <w:rFonts w:ascii="Times New Roman" w:hAnsi="Times New Roman" w:cs="Times New Roman"/>
        </w:rPr>
        <w:t xml:space="preserve"> de vertaalproblemen hebben opgelost die als gevolg van deze taalku</w:t>
      </w:r>
      <w:r w:rsidR="00EE12FB">
        <w:rPr>
          <w:rFonts w:ascii="Times New Roman" w:hAnsi="Times New Roman" w:cs="Times New Roman"/>
        </w:rPr>
        <w:t>ndige verschillen zijn ontstaan.</w:t>
      </w:r>
    </w:p>
    <w:sectPr w:rsidR="00656D26" w:rsidRPr="00982D3E" w:rsidSect="00BA4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95"/>
    <w:rsid w:val="000327DD"/>
    <w:rsid w:val="00076EA9"/>
    <w:rsid w:val="000C0837"/>
    <w:rsid w:val="000F4CC8"/>
    <w:rsid w:val="00112183"/>
    <w:rsid w:val="001139FD"/>
    <w:rsid w:val="001332A8"/>
    <w:rsid w:val="00135E3D"/>
    <w:rsid w:val="0016546C"/>
    <w:rsid w:val="001776DD"/>
    <w:rsid w:val="00183FBE"/>
    <w:rsid w:val="001F7778"/>
    <w:rsid w:val="00275AF3"/>
    <w:rsid w:val="002B2C56"/>
    <w:rsid w:val="002B306C"/>
    <w:rsid w:val="002E2182"/>
    <w:rsid w:val="002E3F8C"/>
    <w:rsid w:val="003263EF"/>
    <w:rsid w:val="003468D4"/>
    <w:rsid w:val="003C4D3F"/>
    <w:rsid w:val="00411CBF"/>
    <w:rsid w:val="00431B87"/>
    <w:rsid w:val="00452FC1"/>
    <w:rsid w:val="00471946"/>
    <w:rsid w:val="004F1DCD"/>
    <w:rsid w:val="005468EB"/>
    <w:rsid w:val="00554AD0"/>
    <w:rsid w:val="005609FB"/>
    <w:rsid w:val="00573110"/>
    <w:rsid w:val="00595D57"/>
    <w:rsid w:val="005F5106"/>
    <w:rsid w:val="006248C5"/>
    <w:rsid w:val="00632F3C"/>
    <w:rsid w:val="00656D26"/>
    <w:rsid w:val="0075111F"/>
    <w:rsid w:val="007A4295"/>
    <w:rsid w:val="00870FCA"/>
    <w:rsid w:val="00876D42"/>
    <w:rsid w:val="009051E0"/>
    <w:rsid w:val="00975763"/>
    <w:rsid w:val="00982D3E"/>
    <w:rsid w:val="00A65B14"/>
    <w:rsid w:val="00B17E7F"/>
    <w:rsid w:val="00B57A2B"/>
    <w:rsid w:val="00BA415A"/>
    <w:rsid w:val="00BB7DF6"/>
    <w:rsid w:val="00BE1733"/>
    <w:rsid w:val="00C7087F"/>
    <w:rsid w:val="00CA2BA5"/>
    <w:rsid w:val="00CB0D3E"/>
    <w:rsid w:val="00CE23B2"/>
    <w:rsid w:val="00D32093"/>
    <w:rsid w:val="00D6201C"/>
    <w:rsid w:val="00D6689B"/>
    <w:rsid w:val="00D86BCF"/>
    <w:rsid w:val="00E44701"/>
    <w:rsid w:val="00E805C5"/>
    <w:rsid w:val="00EE12FB"/>
    <w:rsid w:val="00FA5ACB"/>
    <w:rsid w:val="00F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2640</Characters>
  <Application>Microsoft Office Word</Application>
  <DocSecurity>0</DocSecurity>
  <Lines>22</Lines>
  <Paragraphs>6</Paragraphs>
  <ScaleCrop>false</ScaleCrop>
  <Company>Hewlett-Packard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 van der Horst</dc:creator>
  <cp:lastModifiedBy>Kamila Tomaka</cp:lastModifiedBy>
  <cp:revision>2</cp:revision>
  <dcterms:created xsi:type="dcterms:W3CDTF">2017-11-01T20:00:00Z</dcterms:created>
  <dcterms:modified xsi:type="dcterms:W3CDTF">2017-11-01T20:00:00Z</dcterms:modified>
</cp:coreProperties>
</file>